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00F" w:rsidRDefault="00231307"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5940425" cy="39317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307" w:rsidRDefault="00231307"/>
    <w:p w:rsidR="00231307" w:rsidRPr="002F62AA" w:rsidRDefault="00040EED" w:rsidP="002313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2F62AA">
        <w:rPr>
          <w:rFonts w:ascii="Times New Roman" w:hAnsi="Times New Roman" w:cs="Times New Roman"/>
          <w:sz w:val="28"/>
          <w:szCs w:val="28"/>
          <w:highlight w:val="white"/>
        </w:rPr>
        <w:t>Д</w:t>
      </w:r>
      <w:r w:rsidR="00231307" w:rsidRPr="002F62AA">
        <w:rPr>
          <w:rFonts w:ascii="Times New Roman" w:hAnsi="Times New Roman" w:cs="Times New Roman"/>
          <w:sz w:val="28"/>
          <w:szCs w:val="28"/>
          <w:highlight w:val="white"/>
        </w:rPr>
        <w:t>етский оздоровительный лагерь «Лесная поляна» Карасукского района приглашает в летний период отдохнуть детей в возрасте  от 7 до 17 лет.</w:t>
      </w:r>
    </w:p>
    <w:p w:rsidR="00231307" w:rsidRDefault="00233851" w:rsidP="002313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С 01.04.2024 года ведётся</w:t>
      </w:r>
      <w:r w:rsidR="002F62AA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231307" w:rsidRPr="002F62AA">
        <w:rPr>
          <w:rFonts w:ascii="Times New Roman" w:hAnsi="Times New Roman" w:cs="Times New Roman"/>
          <w:sz w:val="28"/>
          <w:szCs w:val="28"/>
          <w:highlight w:val="white"/>
        </w:rPr>
        <w:t>приём заявок на следующие смены:</w:t>
      </w:r>
    </w:p>
    <w:p w:rsidR="002F62AA" w:rsidRDefault="002F62AA" w:rsidP="002313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смена: с 14.06.2024 по 20.06.2024 – 7 дней;</w:t>
      </w:r>
    </w:p>
    <w:p w:rsidR="002F62AA" w:rsidRDefault="002F62AA" w:rsidP="002F62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смена: с 25.06.2024 по 15.07.2024 – 21 день;</w:t>
      </w:r>
    </w:p>
    <w:p w:rsidR="002F62AA" w:rsidRDefault="002F62AA" w:rsidP="002F62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смена: с 19.07.2024 по 25.07.2024 – 7 дней;</w:t>
      </w:r>
    </w:p>
    <w:p w:rsidR="002F62AA" w:rsidRDefault="002F62AA" w:rsidP="002F62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смена: с 31.07.2024 по 20.08.2024 – 21 день.</w:t>
      </w:r>
    </w:p>
    <w:p w:rsidR="00906765" w:rsidRDefault="00906765" w:rsidP="002F62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2F62AA" w:rsidRPr="002F62AA" w:rsidRDefault="002F62AA" w:rsidP="002F62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06765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F62AA">
        <w:rPr>
          <w:rFonts w:ascii="Times New Roman" w:hAnsi="Times New Roman" w:cs="Times New Roman"/>
          <w:sz w:val="28"/>
          <w:szCs w:val="28"/>
        </w:rPr>
        <w:t xml:space="preserve"> </w:t>
      </w:r>
      <w:r w:rsidR="000D47A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смены проводятся для всех категорий детей, в возрасте от 7 до 17 лет.</w:t>
      </w:r>
      <w:proofErr w:type="gramEnd"/>
      <w:r w:rsidRPr="002F62AA">
        <w:rPr>
          <w:rFonts w:ascii="Times New Roman" w:hAnsi="Times New Roman" w:cs="Times New Roman"/>
          <w:sz w:val="28"/>
          <w:szCs w:val="28"/>
        </w:rPr>
        <w:t xml:space="preserve"> Стоимость </w:t>
      </w:r>
      <w:r>
        <w:rPr>
          <w:rFonts w:ascii="Times New Roman" w:hAnsi="Times New Roman" w:cs="Times New Roman"/>
          <w:sz w:val="28"/>
          <w:szCs w:val="28"/>
        </w:rPr>
        <w:t>путевки на 7 дней составит 11200</w:t>
      </w:r>
      <w:r w:rsidRPr="002F62AA">
        <w:rPr>
          <w:rFonts w:ascii="Times New Roman" w:hAnsi="Times New Roman" w:cs="Times New Roman"/>
          <w:sz w:val="28"/>
          <w:szCs w:val="28"/>
        </w:rPr>
        <w:t xml:space="preserve"> рублей. По вопросам приобретения обращаться в о</w:t>
      </w:r>
      <w:r w:rsidR="00906765">
        <w:rPr>
          <w:rFonts w:ascii="Times New Roman" w:hAnsi="Times New Roman" w:cs="Times New Roman"/>
          <w:color w:val="000000"/>
          <w:sz w:val="28"/>
          <w:szCs w:val="28"/>
        </w:rPr>
        <w:t xml:space="preserve">тдел </w:t>
      </w:r>
      <w:proofErr w:type="gramStart"/>
      <w:r w:rsidRPr="002F62AA">
        <w:rPr>
          <w:rFonts w:ascii="Times New Roman" w:hAnsi="Times New Roman" w:cs="Times New Roman"/>
          <w:color w:val="000000"/>
          <w:sz w:val="28"/>
          <w:szCs w:val="28"/>
        </w:rPr>
        <w:t>организации социального обслуживания населения администрации Карасукского района</w:t>
      </w:r>
      <w:proofErr w:type="gramEnd"/>
      <w:r w:rsidRPr="002F62AA">
        <w:rPr>
          <w:rFonts w:ascii="Times New Roman" w:hAnsi="Times New Roman" w:cs="Times New Roman"/>
          <w:color w:val="000000"/>
          <w:sz w:val="28"/>
          <w:szCs w:val="28"/>
        </w:rPr>
        <w:t xml:space="preserve"> в будние дни с </w:t>
      </w:r>
      <w:r w:rsidRPr="002F62AA">
        <w:rPr>
          <w:rFonts w:ascii="Times New Roman" w:hAnsi="Times New Roman" w:cs="Times New Roman"/>
          <w:sz w:val="28"/>
          <w:szCs w:val="28"/>
        </w:rPr>
        <w:t xml:space="preserve"> 8</w:t>
      </w:r>
      <w:r w:rsidRPr="002F62AA">
        <w:rPr>
          <w:rFonts w:ascii="Times New Roman" w:hAnsi="Times New Roman" w:cs="Times New Roman"/>
          <w:sz w:val="28"/>
          <w:szCs w:val="28"/>
          <w:vertAlign w:val="superscript"/>
        </w:rPr>
        <w:t xml:space="preserve">00 </w:t>
      </w:r>
      <w:r w:rsidRPr="002F62AA">
        <w:rPr>
          <w:rFonts w:ascii="Times New Roman" w:hAnsi="Times New Roman" w:cs="Times New Roman"/>
          <w:sz w:val="28"/>
          <w:szCs w:val="28"/>
        </w:rPr>
        <w:t>до 17</w:t>
      </w:r>
      <w:r w:rsidRPr="002F62AA">
        <w:rPr>
          <w:rFonts w:ascii="Times New Roman" w:hAnsi="Times New Roman" w:cs="Times New Roman"/>
          <w:sz w:val="28"/>
          <w:szCs w:val="28"/>
          <w:vertAlign w:val="superscript"/>
        </w:rPr>
        <w:t>00</w:t>
      </w:r>
      <w:r w:rsidRPr="002F62AA">
        <w:rPr>
          <w:rFonts w:ascii="Times New Roman" w:hAnsi="Times New Roman" w:cs="Times New Roman"/>
          <w:sz w:val="28"/>
          <w:szCs w:val="28"/>
        </w:rPr>
        <w:t xml:space="preserve"> (перерыв с 12</w:t>
      </w:r>
      <w:r w:rsidRPr="002F62AA">
        <w:rPr>
          <w:rFonts w:ascii="Times New Roman" w:hAnsi="Times New Roman" w:cs="Times New Roman"/>
          <w:sz w:val="28"/>
          <w:szCs w:val="28"/>
          <w:vertAlign w:val="superscript"/>
        </w:rPr>
        <w:t>00</w:t>
      </w:r>
      <w:r w:rsidRPr="002F62AA">
        <w:rPr>
          <w:rFonts w:ascii="Times New Roman" w:hAnsi="Times New Roman" w:cs="Times New Roman"/>
          <w:sz w:val="28"/>
          <w:szCs w:val="28"/>
        </w:rPr>
        <w:t xml:space="preserve"> до 13</w:t>
      </w:r>
      <w:r w:rsidRPr="002F62AA">
        <w:rPr>
          <w:rFonts w:ascii="Times New Roman" w:hAnsi="Times New Roman" w:cs="Times New Roman"/>
          <w:sz w:val="28"/>
          <w:szCs w:val="28"/>
          <w:vertAlign w:val="superscript"/>
        </w:rPr>
        <w:t>00</w:t>
      </w:r>
      <w:r w:rsidRPr="002F62AA">
        <w:rPr>
          <w:rFonts w:ascii="Times New Roman" w:hAnsi="Times New Roman" w:cs="Times New Roman"/>
          <w:sz w:val="28"/>
          <w:szCs w:val="28"/>
        </w:rPr>
        <w:t xml:space="preserve">) </w:t>
      </w:r>
      <w:r w:rsidRPr="002F62AA"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 w:rsidRPr="002F62AA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тел.: 8-383-55-</w:t>
      </w:r>
      <w:r w:rsidR="00233851">
        <w:rPr>
          <w:rFonts w:ascii="Times New Roman" w:hAnsi="Times New Roman" w:cs="Times New Roman"/>
          <w:i/>
          <w:iCs/>
          <w:color w:val="000000"/>
          <w:sz w:val="28"/>
          <w:szCs w:val="28"/>
        </w:rPr>
        <w:t>40-249</w:t>
      </w:r>
      <w:r w:rsidRPr="002F62AA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2F62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62AA" w:rsidRPr="002F62AA" w:rsidRDefault="002F62AA" w:rsidP="002F62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231307" w:rsidRPr="002F62AA" w:rsidRDefault="002F62AA" w:rsidP="002313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06765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906765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47AF">
        <w:rPr>
          <w:rFonts w:ascii="Times New Roman" w:hAnsi="Times New Roman" w:cs="Times New Roman"/>
          <w:sz w:val="28"/>
          <w:szCs w:val="28"/>
        </w:rPr>
        <w:t xml:space="preserve">смены </w:t>
      </w:r>
      <w:r w:rsidR="00231307" w:rsidRPr="002F62AA">
        <w:rPr>
          <w:rFonts w:ascii="Times New Roman" w:hAnsi="Times New Roman" w:cs="Times New Roman"/>
          <w:sz w:val="28"/>
          <w:szCs w:val="28"/>
        </w:rPr>
        <w:t>для детей</w:t>
      </w:r>
      <w:r w:rsidR="00906765">
        <w:rPr>
          <w:rFonts w:ascii="Times New Roman" w:hAnsi="Times New Roman" w:cs="Times New Roman"/>
          <w:sz w:val="28"/>
          <w:szCs w:val="28"/>
        </w:rPr>
        <w:t>,</w:t>
      </w:r>
      <w:r w:rsidR="00231307" w:rsidRPr="002F62AA">
        <w:rPr>
          <w:rFonts w:ascii="Times New Roman" w:hAnsi="Times New Roman" w:cs="Times New Roman"/>
          <w:sz w:val="28"/>
          <w:szCs w:val="28"/>
        </w:rPr>
        <w:t xml:space="preserve"> из семей находящихся в трудной жизненной ситуации.</w:t>
      </w:r>
      <w:proofErr w:type="gramEnd"/>
      <w:r w:rsidR="00231307" w:rsidRPr="002F62AA">
        <w:rPr>
          <w:rFonts w:ascii="Times New Roman" w:hAnsi="Times New Roman" w:cs="Times New Roman"/>
          <w:sz w:val="28"/>
          <w:szCs w:val="28"/>
        </w:rPr>
        <w:t xml:space="preserve"> Путёвки предоставляются бесплатно. По вопросам получения путевок обращаться в ГКУ «Центр социальной поддержки населения Карасукского района» (приемные дни: понедельник, среда, четверг</w:t>
      </w:r>
      <w:r w:rsidR="00040EED" w:rsidRPr="002F62AA">
        <w:rPr>
          <w:rFonts w:ascii="Times New Roman" w:hAnsi="Times New Roman" w:cs="Times New Roman"/>
          <w:sz w:val="28"/>
          <w:szCs w:val="28"/>
        </w:rPr>
        <w:t>, с 9</w:t>
      </w:r>
      <w:r w:rsidR="00040EED" w:rsidRPr="002F62AA">
        <w:rPr>
          <w:rFonts w:ascii="Times New Roman" w:hAnsi="Times New Roman" w:cs="Times New Roman"/>
          <w:sz w:val="28"/>
          <w:szCs w:val="28"/>
          <w:vertAlign w:val="superscript"/>
        </w:rPr>
        <w:t xml:space="preserve">00 </w:t>
      </w:r>
      <w:r w:rsidR="00040EED" w:rsidRPr="002F62AA">
        <w:rPr>
          <w:rFonts w:ascii="Times New Roman" w:hAnsi="Times New Roman" w:cs="Times New Roman"/>
          <w:sz w:val="28"/>
          <w:szCs w:val="28"/>
        </w:rPr>
        <w:t>до 1</w:t>
      </w:r>
      <w:r w:rsidR="00E55BC1">
        <w:rPr>
          <w:rFonts w:ascii="Times New Roman" w:hAnsi="Times New Roman" w:cs="Times New Roman"/>
          <w:sz w:val="28"/>
          <w:szCs w:val="28"/>
        </w:rPr>
        <w:t>7</w:t>
      </w:r>
      <w:r w:rsidR="00040EED" w:rsidRPr="002F62AA">
        <w:rPr>
          <w:rFonts w:ascii="Times New Roman" w:hAnsi="Times New Roman" w:cs="Times New Roman"/>
          <w:sz w:val="28"/>
          <w:szCs w:val="28"/>
          <w:vertAlign w:val="superscript"/>
        </w:rPr>
        <w:t>00</w:t>
      </w:r>
      <w:r w:rsidR="00040EED" w:rsidRPr="002F62AA">
        <w:rPr>
          <w:rFonts w:ascii="Times New Roman" w:hAnsi="Times New Roman" w:cs="Times New Roman"/>
          <w:sz w:val="28"/>
          <w:szCs w:val="28"/>
        </w:rPr>
        <w:t>, перерыв с 13</w:t>
      </w:r>
      <w:r w:rsidR="00040EED" w:rsidRPr="002F62AA">
        <w:rPr>
          <w:rFonts w:ascii="Times New Roman" w:hAnsi="Times New Roman" w:cs="Times New Roman"/>
          <w:sz w:val="28"/>
          <w:szCs w:val="28"/>
          <w:vertAlign w:val="superscript"/>
        </w:rPr>
        <w:t>00</w:t>
      </w:r>
      <w:r w:rsidR="00040EED" w:rsidRPr="002F62AA">
        <w:rPr>
          <w:rFonts w:ascii="Times New Roman" w:hAnsi="Times New Roman" w:cs="Times New Roman"/>
          <w:sz w:val="28"/>
          <w:szCs w:val="28"/>
        </w:rPr>
        <w:t xml:space="preserve"> до 14</w:t>
      </w:r>
      <w:r w:rsidR="00040EED" w:rsidRPr="002F62AA">
        <w:rPr>
          <w:rFonts w:ascii="Times New Roman" w:hAnsi="Times New Roman" w:cs="Times New Roman"/>
          <w:sz w:val="28"/>
          <w:szCs w:val="28"/>
          <w:vertAlign w:val="superscript"/>
        </w:rPr>
        <w:t>00</w:t>
      </w:r>
      <w:r w:rsidR="00231307" w:rsidRPr="002F62AA">
        <w:rPr>
          <w:rFonts w:ascii="Times New Roman" w:hAnsi="Times New Roman" w:cs="Times New Roman"/>
          <w:sz w:val="28"/>
          <w:szCs w:val="28"/>
        </w:rPr>
        <w:t xml:space="preserve">) или </w:t>
      </w:r>
      <w:proofErr w:type="gramStart"/>
      <w:r w:rsidR="00231307" w:rsidRPr="002F62AA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231307" w:rsidRPr="002F62AA">
        <w:rPr>
          <w:rFonts w:ascii="Times New Roman" w:hAnsi="Times New Roman" w:cs="Times New Roman"/>
          <w:sz w:val="28"/>
          <w:szCs w:val="28"/>
        </w:rPr>
        <w:t xml:space="preserve"> </w:t>
      </w:r>
      <w:r w:rsidR="00231307" w:rsidRPr="002F62AA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тел.: 8</w:t>
      </w:r>
      <w:r w:rsidR="0022074B">
        <w:rPr>
          <w:rFonts w:ascii="Times New Roman" w:hAnsi="Times New Roman" w:cs="Times New Roman"/>
          <w:i/>
          <w:iCs/>
          <w:color w:val="000000"/>
          <w:sz w:val="28"/>
          <w:szCs w:val="28"/>
        </w:rPr>
        <w:t>-383-55-33-</w:t>
      </w:r>
      <w:r w:rsidR="00E55BC1">
        <w:rPr>
          <w:rFonts w:ascii="Times New Roman" w:hAnsi="Times New Roman" w:cs="Times New Roman"/>
          <w:i/>
          <w:iCs/>
          <w:color w:val="000000"/>
          <w:sz w:val="28"/>
          <w:szCs w:val="28"/>
        </w:rPr>
        <w:t>001.</w:t>
      </w:r>
    </w:p>
    <w:p w:rsidR="00231307" w:rsidRPr="002F62AA" w:rsidRDefault="00231307">
      <w:pPr>
        <w:rPr>
          <w:rFonts w:ascii="Times New Roman" w:hAnsi="Times New Roman" w:cs="Times New Roman"/>
          <w:sz w:val="28"/>
          <w:szCs w:val="28"/>
        </w:rPr>
      </w:pPr>
    </w:p>
    <w:sectPr w:rsidR="00231307" w:rsidRPr="002F62AA" w:rsidSect="00A97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1307"/>
    <w:rsid w:val="00040EED"/>
    <w:rsid w:val="000D47AF"/>
    <w:rsid w:val="001D030E"/>
    <w:rsid w:val="0022074B"/>
    <w:rsid w:val="00231307"/>
    <w:rsid w:val="00233851"/>
    <w:rsid w:val="002F62AA"/>
    <w:rsid w:val="00331159"/>
    <w:rsid w:val="00906765"/>
    <w:rsid w:val="009460CB"/>
    <w:rsid w:val="00A9700F"/>
    <w:rsid w:val="00B12007"/>
    <w:rsid w:val="00BC4F78"/>
    <w:rsid w:val="00CA27A0"/>
    <w:rsid w:val="00D04366"/>
    <w:rsid w:val="00D86ADC"/>
    <w:rsid w:val="00E55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0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3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user75</dc:creator>
  <cp:lastModifiedBy>Татьяна Павловна Олюшина</cp:lastModifiedBy>
  <cp:revision>7</cp:revision>
  <cp:lastPrinted>2024-03-25T06:31:00Z</cp:lastPrinted>
  <dcterms:created xsi:type="dcterms:W3CDTF">2024-03-25T06:08:00Z</dcterms:created>
  <dcterms:modified xsi:type="dcterms:W3CDTF">2024-05-03T07:36:00Z</dcterms:modified>
</cp:coreProperties>
</file>